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F8F6" w14:textId="621BED8E" w:rsidR="00437642" w:rsidRDefault="00331EBA" w:rsidP="00437642">
      <w:r>
        <w:t>Dear friends,</w:t>
      </w:r>
    </w:p>
    <w:p w14:paraId="6648F03F" w14:textId="77777777" w:rsidR="00437642" w:rsidRDefault="00437642" w:rsidP="00437642">
      <w:r>
        <w:t>Did you know that Australians buy 14.8kg of clothing (56 items) per year? The hard truth is, we’re buying too many clothes and then throwing them away at an alarming rate—with some 800,000 tonnes of textile waste ending up in landfill every year</w:t>
      </w:r>
    </w:p>
    <w:p w14:paraId="17359CE5" w14:textId="77777777" w:rsidR="00437642" w:rsidRPr="000E7C69" w:rsidRDefault="00437642" w:rsidP="00437642">
      <w:pPr>
        <w:rPr>
          <w:b/>
          <w:bCs/>
        </w:rPr>
      </w:pPr>
      <w:r w:rsidRPr="000E7C69">
        <w:rPr>
          <w:b/>
          <w:bCs/>
        </w:rPr>
        <w:t xml:space="preserve">But this doesn’t mean you can’t have new things in your wardrobe! </w:t>
      </w:r>
    </w:p>
    <w:p w14:paraId="7ED0C844" w14:textId="77777777" w:rsidR="00437642" w:rsidRDefault="00437642" w:rsidP="00437642">
      <w:r>
        <w:t xml:space="preserve">If we swap just one suitcase worth of clothes, we can save the equivalent amount of energy to running a television non-stop for nearly two years.  </w:t>
      </w:r>
    </w:p>
    <w:p w14:paraId="2A9FD90F" w14:textId="77777777" w:rsidR="00437642" w:rsidRPr="000E7C69" w:rsidRDefault="00437642" w:rsidP="00437642">
      <w:pPr>
        <w:rPr>
          <w:b/>
          <w:bCs/>
        </w:rPr>
      </w:pPr>
      <w:r w:rsidRPr="000E7C69">
        <w:rPr>
          <w:b/>
          <w:bCs/>
        </w:rPr>
        <w:t xml:space="preserve">So, let’s do it! I’m hosting a clothes swap fundraiser for Baptist World Aid, and I’d love you to join me and be part of the solution! </w:t>
      </w:r>
    </w:p>
    <w:p w14:paraId="5156CDC5" w14:textId="77777777" w:rsidR="00437642" w:rsidRDefault="00437642" w:rsidP="00437642">
      <w:r>
        <w:t xml:space="preserve">JOIN ME for a fun time together. You’ll have an opportunity to donate to Baptist World Aid’s advocacy work to end worker exploitation in the fashion industry. And you’ll leave with some new goodies knowing you’ve saved some treasures from landfill while helping make a better world for all.  </w:t>
      </w:r>
    </w:p>
    <w:p w14:paraId="0A20D6B0" w14:textId="77777777" w:rsidR="00437642" w:rsidRDefault="00437642" w:rsidP="00437642">
      <w:r>
        <w:t xml:space="preserve">There will be snacks and drinks provided. </w:t>
      </w:r>
    </w:p>
    <w:p w14:paraId="28D8C26E" w14:textId="77777777" w:rsidR="00437642" w:rsidRDefault="00437642" w:rsidP="00437642">
      <w:r w:rsidRPr="000E7C69">
        <w:rPr>
          <w:b/>
          <w:bCs/>
        </w:rPr>
        <w:t>WHERE:</w:t>
      </w:r>
      <w:r>
        <w:t xml:space="preserve"> </w:t>
      </w:r>
      <w:r w:rsidRPr="000E7C69">
        <w:rPr>
          <w:color w:val="FF0000"/>
        </w:rPr>
        <w:t>&lt;INSERT LOCATION&gt;</w:t>
      </w:r>
    </w:p>
    <w:p w14:paraId="1EA7BB0C" w14:textId="77777777" w:rsidR="00437642" w:rsidRDefault="00437642" w:rsidP="00437642">
      <w:r w:rsidRPr="000E7C69">
        <w:rPr>
          <w:b/>
          <w:bCs/>
        </w:rPr>
        <w:t>DATE:</w:t>
      </w:r>
      <w:r>
        <w:t xml:space="preserve"> </w:t>
      </w:r>
      <w:r w:rsidRPr="000E7C69">
        <w:rPr>
          <w:color w:val="FF0000"/>
        </w:rPr>
        <w:t>&lt;INSERT DATE&gt;</w:t>
      </w:r>
    </w:p>
    <w:p w14:paraId="23BF80F8" w14:textId="77777777" w:rsidR="00437642" w:rsidRDefault="00437642" w:rsidP="00437642">
      <w:r w:rsidRPr="000E7C69">
        <w:rPr>
          <w:b/>
          <w:bCs/>
        </w:rPr>
        <w:t>TIME:</w:t>
      </w:r>
      <w:r>
        <w:t xml:space="preserve"> </w:t>
      </w:r>
      <w:r w:rsidRPr="000E7C69">
        <w:rPr>
          <w:color w:val="FF0000"/>
        </w:rPr>
        <w:t>&lt;INSERT TIME&gt;</w:t>
      </w:r>
    </w:p>
    <w:p w14:paraId="04C37A1F" w14:textId="7CCF22C6" w:rsidR="00437642" w:rsidRDefault="00437642" w:rsidP="00437642">
      <w:r w:rsidRPr="000E7C69">
        <w:rPr>
          <w:b/>
          <w:bCs/>
        </w:rPr>
        <w:t>ENTRY COST:</w:t>
      </w:r>
      <w:r>
        <w:t xml:space="preserve"> </w:t>
      </w:r>
      <w:r w:rsidR="00331EBA" w:rsidRPr="00331EBA">
        <w:rPr>
          <w:color w:val="FF0000"/>
        </w:rPr>
        <w:t xml:space="preserve">&lt;CHOOSE </w:t>
      </w:r>
      <w:r w:rsidRPr="00331EBA">
        <w:rPr>
          <w:color w:val="FF0000"/>
        </w:rPr>
        <w:t xml:space="preserve">$10 </w:t>
      </w:r>
      <w:r w:rsidR="00331EBA" w:rsidRPr="00331EBA">
        <w:rPr>
          <w:color w:val="FF0000"/>
        </w:rPr>
        <w:t>or</w:t>
      </w:r>
      <w:r w:rsidRPr="00331EBA">
        <w:rPr>
          <w:color w:val="FF0000"/>
        </w:rPr>
        <w:t xml:space="preserve"> $15</w:t>
      </w:r>
      <w:r w:rsidR="00331EBA" w:rsidRPr="00331EBA">
        <w:rPr>
          <w:color w:val="FF0000"/>
        </w:rPr>
        <w:t>&gt;</w:t>
      </w:r>
      <w:r w:rsidRPr="00331EBA">
        <w:rPr>
          <w:color w:val="FF0000"/>
        </w:rPr>
        <w:t xml:space="preserve"> </w:t>
      </w:r>
      <w:r>
        <w:t xml:space="preserve">tax-deductible donation to Baptist World Aid. Visit </w:t>
      </w:r>
      <w:r w:rsidRPr="000E7C69">
        <w:rPr>
          <w:color w:val="FF0000"/>
        </w:rPr>
        <w:t>&lt;</w:t>
      </w:r>
      <w:r w:rsidR="00331EBA">
        <w:rPr>
          <w:color w:val="FF0000"/>
        </w:rPr>
        <w:t>PERSONALISED PAGE URL</w:t>
      </w:r>
      <w:r w:rsidRPr="000E7C69">
        <w:rPr>
          <w:color w:val="FF0000"/>
        </w:rPr>
        <w:t xml:space="preserve">&gt; </w:t>
      </w:r>
      <w:r>
        <w:t xml:space="preserve">to make your donation or donate on the night/day. </w:t>
      </w:r>
    </w:p>
    <w:p w14:paraId="5A30AA70" w14:textId="77777777" w:rsidR="00437642" w:rsidRPr="000E7C69" w:rsidRDefault="00437642" w:rsidP="00437642">
      <w:r w:rsidRPr="000E7C69">
        <w:rPr>
          <w:b/>
          <w:bCs/>
        </w:rPr>
        <w:t>RSVP:</w:t>
      </w:r>
      <w:r>
        <w:t xml:space="preserve"> </w:t>
      </w:r>
      <w:r w:rsidRPr="000E7C69">
        <w:rPr>
          <w:color w:val="FF0000"/>
        </w:rPr>
        <w:t xml:space="preserve">&lt;INSERT RSVP DETAILS&gt; </w:t>
      </w:r>
    </w:p>
    <w:p w14:paraId="180766DA" w14:textId="77777777" w:rsidR="00437642" w:rsidRPr="000E7C69" w:rsidRDefault="00437642" w:rsidP="00437642">
      <w:pPr>
        <w:rPr>
          <w:b/>
          <w:bCs/>
          <w:u w:val="single"/>
        </w:rPr>
      </w:pPr>
      <w:r w:rsidRPr="000E7C69">
        <w:rPr>
          <w:b/>
          <w:bCs/>
          <w:u w:val="single"/>
        </w:rPr>
        <w:t xml:space="preserve">WHAT TO BRING? </w:t>
      </w:r>
    </w:p>
    <w:p w14:paraId="6F017CB4" w14:textId="77777777" w:rsidR="00437642" w:rsidRPr="000E7C69" w:rsidRDefault="00437642" w:rsidP="00437642">
      <w:pPr>
        <w:pStyle w:val="ListParagraph"/>
        <w:numPr>
          <w:ilvl w:val="0"/>
          <w:numId w:val="5"/>
        </w:numPr>
        <w:rPr>
          <w:b/>
          <w:bCs/>
        </w:rPr>
      </w:pPr>
      <w:r w:rsidRPr="000E7C69">
        <w:rPr>
          <w:b/>
          <w:bCs/>
        </w:rPr>
        <w:t xml:space="preserve">Please bring 5-10 items of clothing in good shape and freshly washed—free from holes or stains. And for hygiene reasons, leave your unwanted swimmers, underwear, and activewear at home.  </w:t>
      </w:r>
    </w:p>
    <w:p w14:paraId="2719F87B" w14:textId="77777777" w:rsidR="00437642" w:rsidRPr="000E7C69" w:rsidRDefault="00437642" w:rsidP="00437642">
      <w:pPr>
        <w:pStyle w:val="ListParagraph"/>
        <w:numPr>
          <w:ilvl w:val="0"/>
          <w:numId w:val="5"/>
        </w:numPr>
        <w:rPr>
          <w:b/>
          <w:bCs/>
        </w:rPr>
      </w:pPr>
      <w:r w:rsidRPr="000E7C69">
        <w:rPr>
          <w:b/>
          <w:bCs/>
        </w:rPr>
        <w:t xml:space="preserve">Bring a tote bag to stash your new items.    </w:t>
      </w:r>
    </w:p>
    <w:p w14:paraId="2A5E6086" w14:textId="77777777" w:rsidR="00437642" w:rsidRDefault="00437642" w:rsidP="00437642">
      <w:r>
        <w:t>By giving used clothes a second life, together, we’re eliminating waste, reducing the use of non-renewable resources, and lowering greenhouse gas emissions.</w:t>
      </w:r>
    </w:p>
    <w:p w14:paraId="01A9C65B" w14:textId="77777777" w:rsidR="00437642" w:rsidRDefault="00437642" w:rsidP="00437642">
      <w:r>
        <w:t xml:space="preserve">With its mission to end poverty, Baptist World Aid has published the Ethical Fashion Report—one of Australia's leading publications on ethical fashion—since 2013. Funds raised through this clothes swap will support vital advocacy work making supply chains across the fashion industry fairer.  </w:t>
      </w:r>
    </w:p>
    <w:p w14:paraId="692B4415" w14:textId="77777777" w:rsidR="00437642" w:rsidRDefault="00437642" w:rsidP="00437642">
      <w:r>
        <w:t>I hope you can join me.</w:t>
      </w:r>
    </w:p>
    <w:p w14:paraId="3BDFCE38" w14:textId="77777777" w:rsidR="00437642" w:rsidRPr="000E7C69" w:rsidRDefault="00437642" w:rsidP="00437642">
      <w:pPr>
        <w:rPr>
          <w:color w:val="FF0000"/>
        </w:rPr>
      </w:pPr>
      <w:r w:rsidRPr="000E7C69">
        <w:rPr>
          <w:color w:val="FF0000"/>
        </w:rPr>
        <w:t>&lt;SIGN OFF,&gt;</w:t>
      </w:r>
    </w:p>
    <w:p w14:paraId="13F71190" w14:textId="77777777" w:rsidR="00437642" w:rsidRPr="000E7C69" w:rsidRDefault="00437642" w:rsidP="00437642">
      <w:pPr>
        <w:rPr>
          <w:color w:val="FF0000"/>
        </w:rPr>
      </w:pPr>
      <w:r w:rsidRPr="000E7C69">
        <w:rPr>
          <w:color w:val="FF0000"/>
        </w:rPr>
        <w:t>&lt;YOUR NAME&gt;</w:t>
      </w:r>
    </w:p>
    <w:p w14:paraId="38DF2D19" w14:textId="77777777" w:rsidR="00437642" w:rsidRPr="00E63CC8" w:rsidRDefault="00437642" w:rsidP="00653892">
      <w:pPr>
        <w:tabs>
          <w:tab w:val="left" w:pos="1320"/>
        </w:tabs>
        <w:spacing w:line="257" w:lineRule="auto"/>
      </w:pPr>
    </w:p>
    <w:sectPr w:rsidR="00437642" w:rsidRPr="00E63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B4EED"/>
    <w:multiLevelType w:val="multilevel"/>
    <w:tmpl w:val="6448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93E0D"/>
    <w:multiLevelType w:val="hybridMultilevel"/>
    <w:tmpl w:val="4EC8E3F0"/>
    <w:lvl w:ilvl="0" w:tplc="8F60D8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00D55A1"/>
    <w:multiLevelType w:val="multilevel"/>
    <w:tmpl w:val="B8A87D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5B0F91"/>
    <w:multiLevelType w:val="hybridMultilevel"/>
    <w:tmpl w:val="FFFFFFFF"/>
    <w:lvl w:ilvl="0" w:tplc="9FA4FAF2">
      <w:start w:val="1"/>
      <w:numFmt w:val="bullet"/>
      <w:lvlText w:val="·"/>
      <w:lvlJc w:val="left"/>
      <w:pPr>
        <w:ind w:left="720" w:hanging="360"/>
      </w:pPr>
      <w:rPr>
        <w:rFonts w:ascii="Symbol" w:hAnsi="Symbol" w:hint="default"/>
      </w:rPr>
    </w:lvl>
    <w:lvl w:ilvl="1" w:tplc="A61C2A5C">
      <w:start w:val="1"/>
      <w:numFmt w:val="bullet"/>
      <w:lvlText w:val="o"/>
      <w:lvlJc w:val="left"/>
      <w:pPr>
        <w:ind w:left="1440" w:hanging="360"/>
      </w:pPr>
      <w:rPr>
        <w:rFonts w:ascii="Courier New" w:hAnsi="Courier New" w:hint="default"/>
      </w:rPr>
    </w:lvl>
    <w:lvl w:ilvl="2" w:tplc="6D8894E2">
      <w:start w:val="1"/>
      <w:numFmt w:val="bullet"/>
      <w:lvlText w:val=""/>
      <w:lvlJc w:val="left"/>
      <w:pPr>
        <w:ind w:left="2160" w:hanging="360"/>
      </w:pPr>
      <w:rPr>
        <w:rFonts w:ascii="Wingdings" w:hAnsi="Wingdings" w:hint="default"/>
      </w:rPr>
    </w:lvl>
    <w:lvl w:ilvl="3" w:tplc="0DC48D36">
      <w:start w:val="1"/>
      <w:numFmt w:val="bullet"/>
      <w:lvlText w:val=""/>
      <w:lvlJc w:val="left"/>
      <w:pPr>
        <w:ind w:left="2880" w:hanging="360"/>
      </w:pPr>
      <w:rPr>
        <w:rFonts w:ascii="Symbol" w:hAnsi="Symbol" w:hint="default"/>
      </w:rPr>
    </w:lvl>
    <w:lvl w:ilvl="4" w:tplc="F20664FE">
      <w:start w:val="1"/>
      <w:numFmt w:val="bullet"/>
      <w:lvlText w:val="o"/>
      <w:lvlJc w:val="left"/>
      <w:pPr>
        <w:ind w:left="3600" w:hanging="360"/>
      </w:pPr>
      <w:rPr>
        <w:rFonts w:ascii="Courier New" w:hAnsi="Courier New" w:hint="default"/>
      </w:rPr>
    </w:lvl>
    <w:lvl w:ilvl="5" w:tplc="FEFCBB0C">
      <w:start w:val="1"/>
      <w:numFmt w:val="bullet"/>
      <w:lvlText w:val=""/>
      <w:lvlJc w:val="left"/>
      <w:pPr>
        <w:ind w:left="4320" w:hanging="360"/>
      </w:pPr>
      <w:rPr>
        <w:rFonts w:ascii="Wingdings" w:hAnsi="Wingdings" w:hint="default"/>
      </w:rPr>
    </w:lvl>
    <w:lvl w:ilvl="6" w:tplc="622C96A4">
      <w:start w:val="1"/>
      <w:numFmt w:val="bullet"/>
      <w:lvlText w:val=""/>
      <w:lvlJc w:val="left"/>
      <w:pPr>
        <w:ind w:left="5040" w:hanging="360"/>
      </w:pPr>
      <w:rPr>
        <w:rFonts w:ascii="Symbol" w:hAnsi="Symbol" w:hint="default"/>
      </w:rPr>
    </w:lvl>
    <w:lvl w:ilvl="7" w:tplc="9E722AB8">
      <w:start w:val="1"/>
      <w:numFmt w:val="bullet"/>
      <w:lvlText w:val="o"/>
      <w:lvlJc w:val="left"/>
      <w:pPr>
        <w:ind w:left="5760" w:hanging="360"/>
      </w:pPr>
      <w:rPr>
        <w:rFonts w:ascii="Courier New" w:hAnsi="Courier New" w:hint="default"/>
      </w:rPr>
    </w:lvl>
    <w:lvl w:ilvl="8" w:tplc="1CC40DAE">
      <w:start w:val="1"/>
      <w:numFmt w:val="bullet"/>
      <w:lvlText w:val=""/>
      <w:lvlJc w:val="left"/>
      <w:pPr>
        <w:ind w:left="6480" w:hanging="360"/>
      </w:pPr>
      <w:rPr>
        <w:rFonts w:ascii="Wingdings" w:hAnsi="Wingdings" w:hint="default"/>
      </w:rPr>
    </w:lvl>
  </w:abstractNum>
  <w:abstractNum w:abstractNumId="4" w15:restartNumberingAfterBreak="0">
    <w:nsid w:val="76D93A49"/>
    <w:multiLevelType w:val="hybridMultilevel"/>
    <w:tmpl w:val="7BC6EE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E9"/>
    <w:rsid w:val="00024D26"/>
    <w:rsid w:val="000328E7"/>
    <w:rsid w:val="0004211D"/>
    <w:rsid w:val="00047FF9"/>
    <w:rsid w:val="000D6AC4"/>
    <w:rsid w:val="001070FA"/>
    <w:rsid w:val="001453A3"/>
    <w:rsid w:val="00155982"/>
    <w:rsid w:val="00191599"/>
    <w:rsid w:val="00191A00"/>
    <w:rsid w:val="001A14AA"/>
    <w:rsid w:val="001A17F6"/>
    <w:rsid w:val="001A7A22"/>
    <w:rsid w:val="001C1EB0"/>
    <w:rsid w:val="00210B6F"/>
    <w:rsid w:val="00223B28"/>
    <w:rsid w:val="00225E7F"/>
    <w:rsid w:val="00252593"/>
    <w:rsid w:val="00252917"/>
    <w:rsid w:val="00285726"/>
    <w:rsid w:val="00290ECD"/>
    <w:rsid w:val="002A13AC"/>
    <w:rsid w:val="002F00F2"/>
    <w:rsid w:val="00331EBA"/>
    <w:rsid w:val="003462A3"/>
    <w:rsid w:val="00366EF1"/>
    <w:rsid w:val="003F5AA9"/>
    <w:rsid w:val="0040141A"/>
    <w:rsid w:val="00412960"/>
    <w:rsid w:val="00437642"/>
    <w:rsid w:val="0046695D"/>
    <w:rsid w:val="00487C3A"/>
    <w:rsid w:val="004B3FDE"/>
    <w:rsid w:val="004D0AAA"/>
    <w:rsid w:val="005946FB"/>
    <w:rsid w:val="005F4509"/>
    <w:rsid w:val="005F49A3"/>
    <w:rsid w:val="00614118"/>
    <w:rsid w:val="006206EE"/>
    <w:rsid w:val="006208F6"/>
    <w:rsid w:val="006255C6"/>
    <w:rsid w:val="00653892"/>
    <w:rsid w:val="006E1FD5"/>
    <w:rsid w:val="006E278C"/>
    <w:rsid w:val="006F3256"/>
    <w:rsid w:val="007335D2"/>
    <w:rsid w:val="007745E8"/>
    <w:rsid w:val="007822AE"/>
    <w:rsid w:val="007F425D"/>
    <w:rsid w:val="00870F26"/>
    <w:rsid w:val="00874D76"/>
    <w:rsid w:val="008A112A"/>
    <w:rsid w:val="008D3396"/>
    <w:rsid w:val="008F39A5"/>
    <w:rsid w:val="00917D32"/>
    <w:rsid w:val="00951175"/>
    <w:rsid w:val="00956904"/>
    <w:rsid w:val="00963049"/>
    <w:rsid w:val="00986AD6"/>
    <w:rsid w:val="009A4961"/>
    <w:rsid w:val="009E469D"/>
    <w:rsid w:val="009E7158"/>
    <w:rsid w:val="009F373B"/>
    <w:rsid w:val="00A10D95"/>
    <w:rsid w:val="00A11A19"/>
    <w:rsid w:val="00A14121"/>
    <w:rsid w:val="00A250B4"/>
    <w:rsid w:val="00A32D93"/>
    <w:rsid w:val="00A47CA4"/>
    <w:rsid w:val="00A5607C"/>
    <w:rsid w:val="00A639CF"/>
    <w:rsid w:val="00A644F1"/>
    <w:rsid w:val="00A81109"/>
    <w:rsid w:val="00A852C4"/>
    <w:rsid w:val="00AA5850"/>
    <w:rsid w:val="00B03496"/>
    <w:rsid w:val="00B649B7"/>
    <w:rsid w:val="00C12997"/>
    <w:rsid w:val="00C22CC1"/>
    <w:rsid w:val="00C338F3"/>
    <w:rsid w:val="00C34370"/>
    <w:rsid w:val="00CB3AE9"/>
    <w:rsid w:val="00D173F0"/>
    <w:rsid w:val="00D24C1B"/>
    <w:rsid w:val="00D32B1B"/>
    <w:rsid w:val="00D76959"/>
    <w:rsid w:val="00DA2562"/>
    <w:rsid w:val="00DB7E2D"/>
    <w:rsid w:val="00DC132B"/>
    <w:rsid w:val="00DE06C7"/>
    <w:rsid w:val="00DF551B"/>
    <w:rsid w:val="00E00443"/>
    <w:rsid w:val="00E0397B"/>
    <w:rsid w:val="00E63CC8"/>
    <w:rsid w:val="00E650AE"/>
    <w:rsid w:val="00E7341B"/>
    <w:rsid w:val="00E77619"/>
    <w:rsid w:val="00EA521A"/>
    <w:rsid w:val="00EC43EA"/>
    <w:rsid w:val="00EC6773"/>
    <w:rsid w:val="00EE0696"/>
    <w:rsid w:val="00F27B68"/>
    <w:rsid w:val="00F60ED7"/>
    <w:rsid w:val="00F82261"/>
    <w:rsid w:val="00FC2CFA"/>
    <w:rsid w:val="00FD5CC9"/>
    <w:rsid w:val="00FF3AC7"/>
    <w:rsid w:val="00FF7BAC"/>
    <w:rsid w:val="0140C513"/>
    <w:rsid w:val="0290AE19"/>
    <w:rsid w:val="05027215"/>
    <w:rsid w:val="05FE5464"/>
    <w:rsid w:val="07168FDB"/>
    <w:rsid w:val="0B5213E6"/>
    <w:rsid w:val="0C74B208"/>
    <w:rsid w:val="1272F6CA"/>
    <w:rsid w:val="15480C0F"/>
    <w:rsid w:val="16067F53"/>
    <w:rsid w:val="16265436"/>
    <w:rsid w:val="16C0951F"/>
    <w:rsid w:val="16E36118"/>
    <w:rsid w:val="1721E2F3"/>
    <w:rsid w:val="19B2A77A"/>
    <w:rsid w:val="1A13F54E"/>
    <w:rsid w:val="1A76160D"/>
    <w:rsid w:val="1ABFB12C"/>
    <w:rsid w:val="1B0C2FFF"/>
    <w:rsid w:val="1C32C321"/>
    <w:rsid w:val="1CD88474"/>
    <w:rsid w:val="1CDB56D6"/>
    <w:rsid w:val="1D6CCC98"/>
    <w:rsid w:val="1F75555B"/>
    <w:rsid w:val="1F93224F"/>
    <w:rsid w:val="21BD1FA4"/>
    <w:rsid w:val="2598F213"/>
    <w:rsid w:val="2599666B"/>
    <w:rsid w:val="25CCE24E"/>
    <w:rsid w:val="268908E3"/>
    <w:rsid w:val="27A1445A"/>
    <w:rsid w:val="2854881C"/>
    <w:rsid w:val="288FDF8C"/>
    <w:rsid w:val="29D840AE"/>
    <w:rsid w:val="2A68A5E2"/>
    <w:rsid w:val="2A69B670"/>
    <w:rsid w:val="2BCA8B0A"/>
    <w:rsid w:val="2BF05B22"/>
    <w:rsid w:val="2C103D3D"/>
    <w:rsid w:val="2C8EFB99"/>
    <w:rsid w:val="2CCA5309"/>
    <w:rsid w:val="2F2BF213"/>
    <w:rsid w:val="33C30955"/>
    <w:rsid w:val="3474619C"/>
    <w:rsid w:val="34E99C77"/>
    <w:rsid w:val="359CE039"/>
    <w:rsid w:val="361D2E98"/>
    <w:rsid w:val="37E0A5D3"/>
    <w:rsid w:val="381D2AFF"/>
    <w:rsid w:val="389A2216"/>
    <w:rsid w:val="3A60E60B"/>
    <w:rsid w:val="3BCC68AE"/>
    <w:rsid w:val="3D660B55"/>
    <w:rsid w:val="3E11C733"/>
    <w:rsid w:val="3ECFBA34"/>
    <w:rsid w:val="42E53856"/>
    <w:rsid w:val="438BACB1"/>
    <w:rsid w:val="43F33A93"/>
    <w:rsid w:val="4728C2DA"/>
    <w:rsid w:val="475F60BB"/>
    <w:rsid w:val="491EC584"/>
    <w:rsid w:val="491EF855"/>
    <w:rsid w:val="4AF35A61"/>
    <w:rsid w:val="4BE1F593"/>
    <w:rsid w:val="4D2A56B5"/>
    <w:rsid w:val="4DBABBE9"/>
    <w:rsid w:val="4E53B98F"/>
    <w:rsid w:val="4FB93E3E"/>
    <w:rsid w:val="4FE111A0"/>
    <w:rsid w:val="525DAAFA"/>
    <w:rsid w:val="56273254"/>
    <w:rsid w:val="58DCF397"/>
    <w:rsid w:val="58EEF640"/>
    <w:rsid w:val="58FA25C2"/>
    <w:rsid w:val="5AAB0030"/>
    <w:rsid w:val="5AFDEA02"/>
    <w:rsid w:val="5B031406"/>
    <w:rsid w:val="5B4F92D9"/>
    <w:rsid w:val="5B8AEA49"/>
    <w:rsid w:val="5B9C11AC"/>
    <w:rsid w:val="5BEC381D"/>
    <w:rsid w:val="5F3E9811"/>
    <w:rsid w:val="5FB85FEB"/>
    <w:rsid w:val="5FFAF671"/>
    <w:rsid w:val="6034C53B"/>
    <w:rsid w:val="60D26778"/>
    <w:rsid w:val="6163DD3A"/>
    <w:rsid w:val="63956273"/>
    <w:rsid w:val="66374E5D"/>
    <w:rsid w:val="6855EB98"/>
    <w:rsid w:val="690B93C4"/>
    <w:rsid w:val="69848AC8"/>
    <w:rsid w:val="69DE323A"/>
    <w:rsid w:val="6AB176C2"/>
    <w:rsid w:val="6AC5C693"/>
    <w:rsid w:val="6B6DA429"/>
    <w:rsid w:val="6D2D34F1"/>
    <w:rsid w:val="6D6D52CE"/>
    <w:rsid w:val="6FB153E7"/>
    <w:rsid w:val="710DE27E"/>
    <w:rsid w:val="721C1223"/>
    <w:rsid w:val="72B4694B"/>
    <w:rsid w:val="72D43E2E"/>
    <w:rsid w:val="737EFEE4"/>
    <w:rsid w:val="73963937"/>
    <w:rsid w:val="75024E7E"/>
    <w:rsid w:val="776D9B24"/>
    <w:rsid w:val="79F6C10C"/>
    <w:rsid w:val="7B06ABC5"/>
    <w:rsid w:val="7B8DC885"/>
    <w:rsid w:val="7C18BB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08FA"/>
  <w15:chartTrackingRefBased/>
  <w15:docId w15:val="{D92D71C3-4AA7-4E1F-B561-EACC2175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DE06C7"/>
    <w:pPr>
      <w:spacing w:before="100" w:beforeAutospacing="1" w:after="100" w:afterAutospacing="1"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E06C7"/>
    <w:rPr>
      <w:rFonts w:ascii="Times New Roman" w:eastAsia="Times New Roman" w:hAnsi="Times New Roman" w:cs="Times New Roman"/>
      <w:b/>
      <w:bCs/>
      <w:sz w:val="15"/>
      <w:szCs w:val="15"/>
      <w:lang w:eastAsia="en-AU"/>
    </w:rPr>
  </w:style>
  <w:style w:type="paragraph" w:styleId="NormalWeb">
    <w:name w:val="Normal (Web)"/>
    <w:basedOn w:val="Normal"/>
    <w:uiPriority w:val="99"/>
    <w:unhideWhenUsed/>
    <w:rsid w:val="00DE06C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E06C7"/>
    <w:rPr>
      <w:color w:val="0000FF"/>
      <w:u w:val="single"/>
    </w:rPr>
  </w:style>
  <w:style w:type="paragraph" w:styleId="ListParagraph">
    <w:name w:val="List Paragraph"/>
    <w:basedOn w:val="Normal"/>
    <w:uiPriority w:val="34"/>
    <w:qFormat/>
    <w:rsid w:val="00155982"/>
    <w:pPr>
      <w:ind w:left="720"/>
      <w:contextualSpacing/>
    </w:pPr>
  </w:style>
  <w:style w:type="character" w:styleId="CommentReference">
    <w:name w:val="annotation reference"/>
    <w:basedOn w:val="DefaultParagraphFont"/>
    <w:uiPriority w:val="99"/>
    <w:semiHidden/>
    <w:unhideWhenUsed/>
    <w:rsid w:val="00191A00"/>
    <w:rPr>
      <w:sz w:val="16"/>
      <w:szCs w:val="16"/>
    </w:rPr>
  </w:style>
  <w:style w:type="paragraph" w:styleId="CommentText">
    <w:name w:val="annotation text"/>
    <w:basedOn w:val="Normal"/>
    <w:link w:val="CommentTextChar"/>
    <w:uiPriority w:val="99"/>
    <w:unhideWhenUsed/>
    <w:rsid w:val="00191A00"/>
    <w:pPr>
      <w:spacing w:line="240" w:lineRule="auto"/>
    </w:pPr>
    <w:rPr>
      <w:sz w:val="20"/>
      <w:szCs w:val="20"/>
    </w:rPr>
  </w:style>
  <w:style w:type="character" w:customStyle="1" w:styleId="CommentTextChar">
    <w:name w:val="Comment Text Char"/>
    <w:basedOn w:val="DefaultParagraphFont"/>
    <w:link w:val="CommentText"/>
    <w:uiPriority w:val="99"/>
    <w:rsid w:val="00191A00"/>
    <w:rPr>
      <w:sz w:val="20"/>
      <w:szCs w:val="20"/>
    </w:rPr>
  </w:style>
  <w:style w:type="paragraph" w:styleId="CommentSubject">
    <w:name w:val="annotation subject"/>
    <w:basedOn w:val="CommentText"/>
    <w:next w:val="CommentText"/>
    <w:link w:val="CommentSubjectChar"/>
    <w:uiPriority w:val="99"/>
    <w:semiHidden/>
    <w:unhideWhenUsed/>
    <w:rsid w:val="00191A00"/>
    <w:rPr>
      <w:b/>
      <w:bCs/>
    </w:rPr>
  </w:style>
  <w:style w:type="character" w:customStyle="1" w:styleId="CommentSubjectChar">
    <w:name w:val="Comment Subject Char"/>
    <w:basedOn w:val="CommentTextChar"/>
    <w:link w:val="CommentSubject"/>
    <w:uiPriority w:val="99"/>
    <w:semiHidden/>
    <w:rsid w:val="00191A00"/>
    <w:rPr>
      <w:b/>
      <w:bCs/>
      <w:sz w:val="20"/>
      <w:szCs w:val="20"/>
    </w:rPr>
  </w:style>
  <w:style w:type="character" w:customStyle="1" w:styleId="normaltextrun">
    <w:name w:val="normaltextrun"/>
    <w:basedOn w:val="DefaultParagraphFont"/>
    <w:rsid w:val="009F373B"/>
  </w:style>
  <w:style w:type="paragraph" w:customStyle="1" w:styleId="paragraph">
    <w:name w:val="paragraph"/>
    <w:basedOn w:val="Normal"/>
    <w:rsid w:val="00E63CC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E63CC8"/>
  </w:style>
  <w:style w:type="character" w:customStyle="1" w:styleId="scxw180821061">
    <w:name w:val="scxw180821061"/>
    <w:basedOn w:val="DefaultParagraphFont"/>
    <w:rsid w:val="00E63CC8"/>
  </w:style>
  <w:style w:type="paragraph" w:styleId="Revision">
    <w:name w:val="Revision"/>
    <w:hidden/>
    <w:uiPriority w:val="99"/>
    <w:semiHidden/>
    <w:rsid w:val="007822AE"/>
    <w:pPr>
      <w:spacing w:after="0" w:line="240" w:lineRule="auto"/>
    </w:pPr>
  </w:style>
  <w:style w:type="character" w:styleId="UnresolvedMention">
    <w:name w:val="Unresolved Mention"/>
    <w:basedOn w:val="DefaultParagraphFont"/>
    <w:uiPriority w:val="99"/>
    <w:semiHidden/>
    <w:unhideWhenUsed/>
    <w:rsid w:val="00E73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2949">
      <w:bodyDiv w:val="1"/>
      <w:marLeft w:val="0"/>
      <w:marRight w:val="0"/>
      <w:marTop w:val="0"/>
      <w:marBottom w:val="0"/>
      <w:divBdr>
        <w:top w:val="none" w:sz="0" w:space="0" w:color="auto"/>
        <w:left w:val="none" w:sz="0" w:space="0" w:color="auto"/>
        <w:bottom w:val="none" w:sz="0" w:space="0" w:color="auto"/>
        <w:right w:val="none" w:sz="0" w:space="0" w:color="auto"/>
      </w:divBdr>
    </w:div>
    <w:div w:id="1965694066">
      <w:bodyDiv w:val="1"/>
      <w:marLeft w:val="0"/>
      <w:marRight w:val="0"/>
      <w:marTop w:val="0"/>
      <w:marBottom w:val="0"/>
      <w:divBdr>
        <w:top w:val="none" w:sz="0" w:space="0" w:color="auto"/>
        <w:left w:val="none" w:sz="0" w:space="0" w:color="auto"/>
        <w:bottom w:val="none" w:sz="0" w:space="0" w:color="auto"/>
        <w:right w:val="none" w:sz="0" w:space="0" w:color="auto"/>
      </w:divBdr>
      <w:divsChild>
        <w:div w:id="28803069">
          <w:marLeft w:val="0"/>
          <w:marRight w:val="0"/>
          <w:marTop w:val="0"/>
          <w:marBottom w:val="0"/>
          <w:divBdr>
            <w:top w:val="none" w:sz="0" w:space="0" w:color="auto"/>
            <w:left w:val="none" w:sz="0" w:space="0" w:color="auto"/>
            <w:bottom w:val="none" w:sz="0" w:space="0" w:color="auto"/>
            <w:right w:val="none" w:sz="0" w:space="0" w:color="auto"/>
          </w:divBdr>
        </w:div>
        <w:div w:id="720516813">
          <w:marLeft w:val="0"/>
          <w:marRight w:val="0"/>
          <w:marTop w:val="0"/>
          <w:marBottom w:val="0"/>
          <w:divBdr>
            <w:top w:val="none" w:sz="0" w:space="0" w:color="auto"/>
            <w:left w:val="none" w:sz="0" w:space="0" w:color="auto"/>
            <w:bottom w:val="none" w:sz="0" w:space="0" w:color="auto"/>
            <w:right w:val="none" w:sz="0" w:space="0" w:color="auto"/>
          </w:divBdr>
        </w:div>
        <w:div w:id="924537014">
          <w:marLeft w:val="0"/>
          <w:marRight w:val="0"/>
          <w:marTop w:val="0"/>
          <w:marBottom w:val="0"/>
          <w:divBdr>
            <w:top w:val="none" w:sz="0" w:space="0" w:color="auto"/>
            <w:left w:val="none" w:sz="0" w:space="0" w:color="auto"/>
            <w:bottom w:val="none" w:sz="0" w:space="0" w:color="auto"/>
            <w:right w:val="none" w:sz="0" w:space="0" w:color="auto"/>
          </w:divBdr>
          <w:divsChild>
            <w:div w:id="243152557">
              <w:marLeft w:val="0"/>
              <w:marRight w:val="0"/>
              <w:marTop w:val="0"/>
              <w:marBottom w:val="0"/>
              <w:divBdr>
                <w:top w:val="none" w:sz="0" w:space="0" w:color="auto"/>
                <w:left w:val="none" w:sz="0" w:space="0" w:color="auto"/>
                <w:bottom w:val="none" w:sz="0" w:space="0" w:color="auto"/>
                <w:right w:val="none" w:sz="0" w:space="0" w:color="auto"/>
              </w:divBdr>
            </w:div>
            <w:div w:id="711269387">
              <w:marLeft w:val="0"/>
              <w:marRight w:val="0"/>
              <w:marTop w:val="0"/>
              <w:marBottom w:val="0"/>
              <w:divBdr>
                <w:top w:val="none" w:sz="0" w:space="0" w:color="auto"/>
                <w:left w:val="none" w:sz="0" w:space="0" w:color="auto"/>
                <w:bottom w:val="none" w:sz="0" w:space="0" w:color="auto"/>
                <w:right w:val="none" w:sz="0" w:space="0" w:color="auto"/>
              </w:divBdr>
            </w:div>
            <w:div w:id="975136490">
              <w:marLeft w:val="0"/>
              <w:marRight w:val="0"/>
              <w:marTop w:val="0"/>
              <w:marBottom w:val="0"/>
              <w:divBdr>
                <w:top w:val="none" w:sz="0" w:space="0" w:color="auto"/>
                <w:left w:val="none" w:sz="0" w:space="0" w:color="auto"/>
                <w:bottom w:val="none" w:sz="0" w:space="0" w:color="auto"/>
                <w:right w:val="none" w:sz="0" w:space="0" w:color="auto"/>
              </w:divBdr>
            </w:div>
            <w:div w:id="1699773915">
              <w:marLeft w:val="0"/>
              <w:marRight w:val="0"/>
              <w:marTop w:val="0"/>
              <w:marBottom w:val="0"/>
              <w:divBdr>
                <w:top w:val="none" w:sz="0" w:space="0" w:color="auto"/>
                <w:left w:val="none" w:sz="0" w:space="0" w:color="auto"/>
                <w:bottom w:val="none" w:sz="0" w:space="0" w:color="auto"/>
                <w:right w:val="none" w:sz="0" w:space="0" w:color="auto"/>
              </w:divBdr>
            </w:div>
            <w:div w:id="2021659296">
              <w:marLeft w:val="0"/>
              <w:marRight w:val="0"/>
              <w:marTop w:val="0"/>
              <w:marBottom w:val="0"/>
              <w:divBdr>
                <w:top w:val="none" w:sz="0" w:space="0" w:color="auto"/>
                <w:left w:val="none" w:sz="0" w:space="0" w:color="auto"/>
                <w:bottom w:val="none" w:sz="0" w:space="0" w:color="auto"/>
                <w:right w:val="none" w:sz="0" w:space="0" w:color="auto"/>
              </w:divBdr>
            </w:div>
          </w:divsChild>
        </w:div>
        <w:div w:id="977799912">
          <w:marLeft w:val="0"/>
          <w:marRight w:val="0"/>
          <w:marTop w:val="0"/>
          <w:marBottom w:val="0"/>
          <w:divBdr>
            <w:top w:val="none" w:sz="0" w:space="0" w:color="auto"/>
            <w:left w:val="none" w:sz="0" w:space="0" w:color="auto"/>
            <w:bottom w:val="none" w:sz="0" w:space="0" w:color="auto"/>
            <w:right w:val="none" w:sz="0" w:space="0" w:color="auto"/>
          </w:divBdr>
        </w:div>
        <w:div w:id="993415343">
          <w:marLeft w:val="0"/>
          <w:marRight w:val="0"/>
          <w:marTop w:val="0"/>
          <w:marBottom w:val="0"/>
          <w:divBdr>
            <w:top w:val="none" w:sz="0" w:space="0" w:color="auto"/>
            <w:left w:val="none" w:sz="0" w:space="0" w:color="auto"/>
            <w:bottom w:val="none" w:sz="0" w:space="0" w:color="auto"/>
            <w:right w:val="none" w:sz="0" w:space="0" w:color="auto"/>
          </w:divBdr>
        </w:div>
        <w:div w:id="1115321110">
          <w:marLeft w:val="0"/>
          <w:marRight w:val="0"/>
          <w:marTop w:val="0"/>
          <w:marBottom w:val="0"/>
          <w:divBdr>
            <w:top w:val="none" w:sz="0" w:space="0" w:color="auto"/>
            <w:left w:val="none" w:sz="0" w:space="0" w:color="auto"/>
            <w:bottom w:val="none" w:sz="0" w:space="0" w:color="auto"/>
            <w:right w:val="none" w:sz="0" w:space="0" w:color="auto"/>
          </w:divBdr>
        </w:div>
        <w:div w:id="1155612615">
          <w:marLeft w:val="0"/>
          <w:marRight w:val="0"/>
          <w:marTop w:val="0"/>
          <w:marBottom w:val="0"/>
          <w:divBdr>
            <w:top w:val="none" w:sz="0" w:space="0" w:color="auto"/>
            <w:left w:val="none" w:sz="0" w:space="0" w:color="auto"/>
            <w:bottom w:val="none" w:sz="0" w:space="0" w:color="auto"/>
            <w:right w:val="none" w:sz="0" w:space="0" w:color="auto"/>
          </w:divBdr>
        </w:div>
        <w:div w:id="1512990592">
          <w:marLeft w:val="0"/>
          <w:marRight w:val="0"/>
          <w:marTop w:val="0"/>
          <w:marBottom w:val="0"/>
          <w:divBdr>
            <w:top w:val="none" w:sz="0" w:space="0" w:color="auto"/>
            <w:left w:val="none" w:sz="0" w:space="0" w:color="auto"/>
            <w:bottom w:val="none" w:sz="0" w:space="0" w:color="auto"/>
            <w:right w:val="none" w:sz="0" w:space="0" w:color="auto"/>
          </w:divBdr>
        </w:div>
        <w:div w:id="1693220222">
          <w:marLeft w:val="0"/>
          <w:marRight w:val="0"/>
          <w:marTop w:val="0"/>
          <w:marBottom w:val="0"/>
          <w:divBdr>
            <w:top w:val="none" w:sz="0" w:space="0" w:color="auto"/>
            <w:left w:val="none" w:sz="0" w:space="0" w:color="auto"/>
            <w:bottom w:val="none" w:sz="0" w:space="0" w:color="auto"/>
            <w:right w:val="none" w:sz="0" w:space="0" w:color="auto"/>
          </w:divBdr>
        </w:div>
        <w:div w:id="1806851141">
          <w:marLeft w:val="0"/>
          <w:marRight w:val="0"/>
          <w:marTop w:val="0"/>
          <w:marBottom w:val="0"/>
          <w:divBdr>
            <w:top w:val="none" w:sz="0" w:space="0" w:color="auto"/>
            <w:left w:val="none" w:sz="0" w:space="0" w:color="auto"/>
            <w:bottom w:val="none" w:sz="0" w:space="0" w:color="auto"/>
            <w:right w:val="none" w:sz="0" w:space="0" w:color="auto"/>
          </w:divBdr>
        </w:div>
        <w:div w:id="1947612513">
          <w:marLeft w:val="0"/>
          <w:marRight w:val="0"/>
          <w:marTop w:val="0"/>
          <w:marBottom w:val="0"/>
          <w:divBdr>
            <w:top w:val="none" w:sz="0" w:space="0" w:color="auto"/>
            <w:left w:val="none" w:sz="0" w:space="0" w:color="auto"/>
            <w:bottom w:val="none" w:sz="0" w:space="0" w:color="auto"/>
            <w:right w:val="none" w:sz="0" w:space="0" w:color="auto"/>
          </w:divBdr>
        </w:div>
        <w:div w:id="1956937056">
          <w:marLeft w:val="0"/>
          <w:marRight w:val="0"/>
          <w:marTop w:val="0"/>
          <w:marBottom w:val="0"/>
          <w:divBdr>
            <w:top w:val="none" w:sz="0" w:space="0" w:color="auto"/>
            <w:left w:val="none" w:sz="0" w:space="0" w:color="auto"/>
            <w:bottom w:val="none" w:sz="0" w:space="0" w:color="auto"/>
            <w:right w:val="none" w:sz="0" w:space="0" w:color="auto"/>
          </w:divBdr>
        </w:div>
        <w:div w:id="2107771010">
          <w:marLeft w:val="0"/>
          <w:marRight w:val="0"/>
          <w:marTop w:val="0"/>
          <w:marBottom w:val="0"/>
          <w:divBdr>
            <w:top w:val="none" w:sz="0" w:space="0" w:color="auto"/>
            <w:left w:val="none" w:sz="0" w:space="0" w:color="auto"/>
            <w:bottom w:val="none" w:sz="0" w:space="0" w:color="auto"/>
            <w:right w:val="none" w:sz="0" w:space="0" w:color="auto"/>
          </w:divBdr>
        </w:div>
        <w:div w:id="2134790492">
          <w:marLeft w:val="0"/>
          <w:marRight w:val="0"/>
          <w:marTop w:val="0"/>
          <w:marBottom w:val="0"/>
          <w:divBdr>
            <w:top w:val="none" w:sz="0" w:space="0" w:color="auto"/>
            <w:left w:val="none" w:sz="0" w:space="0" w:color="auto"/>
            <w:bottom w:val="none" w:sz="0" w:space="0" w:color="auto"/>
            <w:right w:val="none" w:sz="0" w:space="0" w:color="auto"/>
          </w:divBdr>
        </w:div>
      </w:divsChild>
    </w:div>
    <w:div w:id="203445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4719D8F1E6B48AF01C6E3C464902F" ma:contentTypeVersion="17" ma:contentTypeDescription="Create a new document." ma:contentTypeScope="" ma:versionID="92035e8d227eb299dc558c84c3ec3f68">
  <xsd:schema xmlns:xsd="http://www.w3.org/2001/XMLSchema" xmlns:xs="http://www.w3.org/2001/XMLSchema" xmlns:p="http://schemas.microsoft.com/office/2006/metadata/properties" xmlns:ns2="1b3e41be-d8b2-4c2a-8965-8f484ad39dc2" xmlns:ns3="47d19ca1-2412-4be4-9cad-3017a7b92e67" targetNamespace="http://schemas.microsoft.com/office/2006/metadata/properties" ma:root="true" ma:fieldsID="6b4090d06a560def4f95bb43ea0fd6b4" ns2:_="" ns3:_="">
    <xsd:import namespace="1b3e41be-d8b2-4c2a-8965-8f484ad39dc2"/>
    <xsd:import namespace="47d19ca1-2412-4be4-9cad-3017a7b92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z2o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e41be-d8b2-4c2a-8965-8f484ad39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z2oe" ma:index="20" nillable="true" ma:displayName="Person or Group" ma:list="UserInfo" ma:internalName="z2o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4f926e-6caa-4736-a581-99400c1fd9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d19ca1-2412-4be4-9cad-3017a7b92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6d58de2-89f1-4fe0-ae9d-70e69c98718b}" ma:internalName="TaxCatchAll" ma:showField="CatchAllData" ma:web="47d19ca1-2412-4be4-9cad-3017a7b92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d19ca1-2412-4be4-9cad-3017a7b92e67" xsi:nil="true"/>
    <z2oe xmlns="1b3e41be-d8b2-4c2a-8965-8f484ad39dc2">
      <UserInfo>
        <DisplayName/>
        <AccountId xsi:nil="true"/>
        <AccountType/>
      </UserInfo>
    </z2oe>
    <lcf76f155ced4ddcb4097134ff3c332f xmlns="1b3e41be-d8b2-4c2a-8965-8f484ad39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7178C2-F37F-46A2-BFF2-5C04ED426FC2}">
  <ds:schemaRefs>
    <ds:schemaRef ds:uri="http://schemas.microsoft.com/sharepoint/v3/contenttype/forms"/>
  </ds:schemaRefs>
</ds:datastoreItem>
</file>

<file path=customXml/itemProps2.xml><?xml version="1.0" encoding="utf-8"?>
<ds:datastoreItem xmlns:ds="http://schemas.openxmlformats.org/officeDocument/2006/customXml" ds:itemID="{C4AD1FA5-59C2-4543-97EB-DE030F2EA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e41be-d8b2-4c2a-8965-8f484ad39dc2"/>
    <ds:schemaRef ds:uri="47d19ca1-2412-4be4-9cad-3017a7b92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C2B2D-3326-4BB0-AE6C-4B375EA690A5}">
  <ds:schemaRefs>
    <ds:schemaRef ds:uri="http://schemas.microsoft.com/office/2006/metadata/properties"/>
    <ds:schemaRef ds:uri="http://schemas.microsoft.com/office/infopath/2007/PartnerControls"/>
    <ds:schemaRef ds:uri="47d19ca1-2412-4be4-9cad-3017a7b92e67"/>
    <ds:schemaRef ds:uri="1b3e41be-d8b2-4c2a-8965-8f484ad39dc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Links>
    <vt:vector size="6" baseType="variant">
      <vt:variant>
        <vt:i4>5963849</vt:i4>
      </vt:variant>
      <vt:variant>
        <vt:i4>0</vt:i4>
      </vt:variant>
      <vt:variant>
        <vt:i4>0</vt:i4>
      </vt:variant>
      <vt:variant>
        <vt:i4>5</vt:i4>
      </vt:variant>
      <vt:variant>
        <vt:lpwstr>https://baptistworldaid.org.au/appeals/advocacy-research/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Wright</dc:creator>
  <cp:keywords/>
  <dc:description/>
  <cp:lastModifiedBy>Claudia Widjaja</cp:lastModifiedBy>
  <cp:revision>4</cp:revision>
  <dcterms:created xsi:type="dcterms:W3CDTF">2022-09-27T04:04:00Z</dcterms:created>
  <dcterms:modified xsi:type="dcterms:W3CDTF">2022-09-27T04:05:00Z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0x010100A874719D8F1E6B48AF01C6E3C464902F</vt:lpwstr>
  </property>
  <property fmtid="{D5CDD505-2E9C-101B-9397-08002B2CF9AE}" pid="3" name="MediaServiceImageTags">
    <vt:lpwstr/>
  </property>
</Properties>
</file>